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79" w:rsidRDefault="00AB7B79" w:rsidP="00AB7B7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DZIEŃ </w:t>
      </w:r>
      <w:r w:rsidRPr="00492171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Wielkanoc królika.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rPr>
          <w:b/>
        </w:rPr>
        <w:t>„Królik – kuzyn zająca” – słuchanie opowiadania Doroty Kossakowskiej</w:t>
      </w:r>
      <w:r w:rsidRPr="007868D9">
        <w:t>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Królik Wawrzyniec jest kuzynem zająca Leopolda, który mieszka w lesie. Wawrzyniec często słyszał jak to Leopold opowiadał o Wielkanocy. Wtedy wszystkie dzieci czekają na prezenty od zajączka, stawiają figurki zajączka w owsie, przy baziach. Zając mówi, że jest bardzo ważny w czasie świąt wielkanocnych. Królik zastanawiał się, co tu zrobić, aby wszyscy mówili, że on też jest ważny w czasie świąt, a może nawet ważniejszy od zająca. Wawrzyniec myślał przez trzy dni z rzędu, aż przyszedł mu do głowy pomysł znakomity.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- Zacznę od malowania jajek – pomyślał królik. Dostał ich bardzo dużo od zaprzyjaźnionej kury i zabrał się do roboty. Kiedy były gotowe włożył je do koszyka i poszedł w odwiedziny do znajomych. Jak myślisz, jakie wielkanocne zabawy urządził królik Wawrzyniec?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Rozmowa na podstawie opowiadania.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- Czyim kuzynem jest królik Wawrzyniec?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- Co o Wielkanocy mówił zając Leopold?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- O czym marzył Wawrzyniec?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- Jaki pomysł przyszedł mu do głowy?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- Od kogo Wawrzyniec wziął jajka?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>
        <w:t>- D</w:t>
      </w:r>
      <w:r w:rsidRPr="007868D9">
        <w:t>o kogo Wawrzyniec poszedł z jajkami?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rPr>
          <w:b/>
        </w:rPr>
        <w:t>„Jakie wielkanocne zabawy urządził królik?”</w:t>
      </w:r>
      <w:r w:rsidRPr="007868D9">
        <w:t xml:space="preserve"> – omówienie obrazków.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t>Karta pracy, cz. 3, s. 70.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>
        <w:t xml:space="preserve">Dziecko wypowiada się na temat obrazków, opisuje zabawy królika, nadaje </w:t>
      </w:r>
      <w:r w:rsidRPr="007868D9">
        <w:t>tytuły poszczególnym obrazkom.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</w:p>
    <w:p w:rsidR="00AB7B79" w:rsidRDefault="00AB7B79" w:rsidP="00AB7B79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„Zbieraj jajka” – zabawa ruchowa z elementem liczenia.</w:t>
      </w:r>
      <w:r>
        <w:rPr>
          <w:b/>
        </w:rPr>
        <w:t xml:space="preserve"> </w:t>
      </w:r>
    </w:p>
    <w:p w:rsidR="00AB7B79" w:rsidRPr="004658C0" w:rsidRDefault="00AB7B79" w:rsidP="00AB7B79">
      <w:pPr>
        <w:autoSpaceDE w:val="0"/>
        <w:autoSpaceDN w:val="0"/>
        <w:adjustRightInd w:val="0"/>
        <w:spacing w:after="0" w:line="240" w:lineRule="auto"/>
      </w:pPr>
      <w:r>
        <w:t>Dziecko zbiera tyle sylwet jajek ile wyklaszcze mu rodzic.</w:t>
      </w:r>
    </w:p>
    <w:p w:rsidR="00AB7B79" w:rsidRDefault="00AB7B79" w:rsidP="00AB7B7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7B79" w:rsidRPr="00A94A3F" w:rsidRDefault="00AB7B79" w:rsidP="00AB7B79">
      <w:pPr>
        <w:autoSpaceDE w:val="0"/>
        <w:autoSpaceDN w:val="0"/>
        <w:adjustRightInd w:val="0"/>
        <w:spacing w:after="0" w:line="240" w:lineRule="auto"/>
        <w:rPr>
          <w:b/>
        </w:rPr>
      </w:pPr>
      <w:r w:rsidRPr="00A94A3F">
        <w:rPr>
          <w:b/>
        </w:rPr>
        <w:t>„Pieczemy ciasto” – zabawa pantomimiczna.</w:t>
      </w:r>
    </w:p>
    <w:p w:rsidR="00AB7B79" w:rsidRPr="00A94A3F" w:rsidRDefault="00AB7B79" w:rsidP="00AB7B79">
      <w:pPr>
        <w:autoSpaceDE w:val="0"/>
        <w:autoSpaceDN w:val="0"/>
        <w:adjustRightInd w:val="0"/>
        <w:spacing w:after="0" w:line="240" w:lineRule="auto"/>
      </w:pPr>
      <w:r w:rsidRPr="00A94A3F">
        <w:t>Dziecko za pomocą ruchów naśladuje cały proces pieczenia ciasta.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„Jajko” – zabawa badawcza.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A94A3F">
        <w:t>Zachęcamy Rodziców żeby zademonstrowali dziecku</w:t>
      </w:r>
      <w:r>
        <w:t xml:space="preserve"> jak wygląda</w:t>
      </w:r>
      <w:r w:rsidRPr="00A94A3F">
        <w:t xml:space="preserve"> rozbite jajko</w:t>
      </w:r>
      <w:r>
        <w:t xml:space="preserve"> kurze. Dziecko</w:t>
      </w:r>
      <w:r w:rsidRPr="007868D9">
        <w:t xml:space="preserve"> </w:t>
      </w:r>
      <w:r>
        <w:t>spróbuje powiedzieć</w:t>
      </w:r>
      <w:r w:rsidRPr="007868D9">
        <w:t>, z czego ono się skład</w:t>
      </w:r>
      <w:r>
        <w:t>a, jaką ma konsystencję. Zastanowi się</w:t>
      </w:r>
      <w:r w:rsidRPr="007868D9">
        <w:t>, w jakiej postaci można spożywać jajko i do zrobienia, jakich dań jest ono potrzebne.</w:t>
      </w: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</w:p>
    <w:p w:rsidR="00AB7B79" w:rsidRPr="007868D9" w:rsidRDefault="00AB7B79" w:rsidP="00AB7B79">
      <w:pPr>
        <w:autoSpaceDE w:val="0"/>
        <w:autoSpaceDN w:val="0"/>
        <w:adjustRightInd w:val="0"/>
        <w:spacing w:after="0" w:line="240" w:lineRule="auto"/>
      </w:pPr>
      <w:r w:rsidRPr="007868D9">
        <w:rPr>
          <w:b/>
        </w:rPr>
        <w:t>Pokoloruj pisankę według instrukcji</w:t>
      </w:r>
      <w:r w:rsidRPr="007868D9">
        <w:t>. Karta pracy, cz. 3, s. 71.</w:t>
      </w:r>
    </w:p>
    <w:p w:rsidR="00AB7B79" w:rsidRDefault="00AB7B79" w:rsidP="00AB7B7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AB7B79" w:rsidRPr="004C0BDD" w:rsidRDefault="00AB7B79" w:rsidP="00AB7B7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AB7B79" w:rsidRDefault="00AB7B79" w:rsidP="00AB7B79">
      <w:pPr>
        <w:rPr>
          <w:b/>
        </w:rPr>
      </w:pPr>
      <w:r>
        <w:rPr>
          <w:b/>
        </w:rPr>
        <w:t xml:space="preserve">JĘZYK </w:t>
      </w:r>
      <w:r w:rsidRPr="00492171">
        <w:rPr>
          <w:b/>
        </w:rPr>
        <w:t>ANGIELSKI</w:t>
      </w: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AB7B79" w:rsidP="00A83F51">
      <w:pPr>
        <w:spacing w:after="0" w:line="240" w:lineRule="auto"/>
        <w:jc w:val="both"/>
        <w:rPr>
          <w:b/>
          <w:color w:val="00B05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3F51" w:rsidRDefault="00A83F51" w:rsidP="00A83F51">
      <w:pPr>
        <w:spacing w:after="0" w:line="240" w:lineRule="auto"/>
        <w:jc w:val="both"/>
        <w:rPr>
          <w:b/>
          <w:color w:val="00B050"/>
        </w:rPr>
      </w:pPr>
    </w:p>
    <w:p w:rsidR="00A83F51" w:rsidRDefault="00A83F51" w:rsidP="00A83F51">
      <w:pPr>
        <w:spacing w:after="0" w:line="240" w:lineRule="auto"/>
        <w:jc w:val="both"/>
        <w:rPr>
          <w:b/>
          <w:color w:val="00B050"/>
        </w:rPr>
      </w:pPr>
    </w:p>
    <w:p w:rsidR="00A83F51" w:rsidRDefault="00A83F51" w:rsidP="00A83F51">
      <w:pPr>
        <w:spacing w:after="0" w:line="240" w:lineRule="auto"/>
        <w:jc w:val="both"/>
        <w:rPr>
          <w:b/>
          <w:color w:val="00B050"/>
        </w:rPr>
      </w:pPr>
    </w:p>
    <w:p w:rsidR="00A83F51" w:rsidRPr="008030F8" w:rsidRDefault="00A83F51" w:rsidP="00A83F51">
      <w:pPr>
        <w:spacing w:after="0" w:line="240" w:lineRule="auto"/>
        <w:jc w:val="both"/>
        <w:rPr>
          <w:b/>
          <w:color w:val="00B050"/>
        </w:rPr>
      </w:pPr>
    </w:p>
    <w:p w:rsidR="00AB7B79" w:rsidRPr="008030F8" w:rsidRDefault="00AB7B79" w:rsidP="00AB7B79">
      <w:pPr>
        <w:spacing w:after="0" w:line="240" w:lineRule="auto"/>
        <w:jc w:val="both"/>
        <w:rPr>
          <w:b/>
        </w:rPr>
      </w:pP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  <w:r w:rsidRPr="00FF6A49">
        <w:rPr>
          <w:b/>
          <w:u w:val="single"/>
        </w:rPr>
        <w:lastRenderedPageBreak/>
        <w:t>ĆWICZENIA DODATKOWE DLA CHĘTNYCH DZIECI</w:t>
      </w: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Pr="008E6817" w:rsidRDefault="00AB7B79" w:rsidP="00AB7B79">
      <w:pPr>
        <w:spacing w:after="0" w:line="240" w:lineRule="auto"/>
        <w:jc w:val="both"/>
        <w:rPr>
          <w:b/>
        </w:rPr>
      </w:pPr>
      <w:r w:rsidRPr="008E6817">
        <w:rPr>
          <w:b/>
        </w:rPr>
        <w:t>Czy potrafisz połączyć jajka z podstawkami? Pokoloruj jajko i właściwą podstawkę na ten sam kolor.</w:t>
      </w:r>
    </w:p>
    <w:p w:rsidR="00AB7B79" w:rsidRDefault="00AB7B79" w:rsidP="00AB7B79">
      <w:pPr>
        <w:spacing w:after="0" w:line="240" w:lineRule="auto"/>
        <w:jc w:val="both"/>
      </w:pPr>
    </w:p>
    <w:p w:rsidR="00AB7B79" w:rsidRPr="00714F2B" w:rsidRDefault="00AB7B79" w:rsidP="00AB7B79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638800" cy="7568583"/>
            <wp:effectExtent l="1905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56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79" w:rsidRDefault="00AB7B79" w:rsidP="00AB7B79">
      <w:pPr>
        <w:spacing w:after="0" w:line="240" w:lineRule="auto"/>
        <w:jc w:val="both"/>
      </w:pPr>
    </w:p>
    <w:p w:rsidR="00AB7B79" w:rsidRDefault="00AB7B79" w:rsidP="00AB7B79">
      <w:pPr>
        <w:spacing w:after="0" w:line="240" w:lineRule="auto"/>
        <w:jc w:val="both"/>
      </w:pPr>
    </w:p>
    <w:p w:rsidR="00AB7B79" w:rsidRDefault="00AB7B79" w:rsidP="00AB7B79">
      <w:pPr>
        <w:spacing w:after="0" w:line="240" w:lineRule="auto"/>
        <w:jc w:val="both"/>
      </w:pPr>
    </w:p>
    <w:p w:rsidR="00AB7B79" w:rsidRPr="00714F2B" w:rsidRDefault="00AB7B79" w:rsidP="00AB7B79">
      <w:pPr>
        <w:spacing w:after="0" w:line="240" w:lineRule="auto"/>
        <w:jc w:val="both"/>
        <w:rPr>
          <w:b/>
        </w:rPr>
      </w:pPr>
      <w:r>
        <w:rPr>
          <w:b/>
        </w:rPr>
        <w:t>Nauka czytania</w:t>
      </w:r>
      <w:r w:rsidRPr="00714F2B">
        <w:rPr>
          <w:b/>
        </w:rPr>
        <w:t>, wyrazy 4-ro literowe.</w:t>
      </w:r>
    </w:p>
    <w:p w:rsidR="00AB7B79" w:rsidRDefault="00AB7B79" w:rsidP="00AB7B79">
      <w:pPr>
        <w:spacing w:after="0" w:line="240" w:lineRule="auto"/>
        <w:jc w:val="both"/>
        <w:rPr>
          <w:b/>
          <w:u w:val="single"/>
        </w:rPr>
      </w:pPr>
    </w:p>
    <w:p w:rsidR="00AB7B79" w:rsidRDefault="006A1EF8" w:rsidP="00AB7B79">
      <w:pPr>
        <w:spacing w:after="0" w:line="240" w:lineRule="auto"/>
        <w:jc w:val="both"/>
      </w:pPr>
      <w:hyperlink r:id="rId5" w:history="1">
        <w:r w:rsidR="00AB7B79" w:rsidRPr="00C05A56">
          <w:rPr>
            <w:rStyle w:val="Hipercze"/>
            <w:b/>
          </w:rPr>
          <w:t>https://www.youtube.com/watch?v=ORzy6ojJ72s</w:t>
        </w:r>
      </w:hyperlink>
    </w:p>
    <w:p w:rsidR="00A83F51" w:rsidRDefault="00A83F51" w:rsidP="00AB7B79">
      <w:pPr>
        <w:spacing w:after="0" w:line="240" w:lineRule="auto"/>
        <w:jc w:val="both"/>
      </w:pPr>
    </w:p>
    <w:p w:rsidR="00A83F51" w:rsidRDefault="00A83F51" w:rsidP="00AB7B79">
      <w:pPr>
        <w:spacing w:after="0" w:line="240" w:lineRule="auto"/>
        <w:jc w:val="both"/>
      </w:pPr>
    </w:p>
    <w:p w:rsidR="00A83F51" w:rsidRDefault="00A83F51" w:rsidP="00AB7B79">
      <w:pPr>
        <w:spacing w:after="0" w:line="240" w:lineRule="auto"/>
        <w:jc w:val="both"/>
      </w:pPr>
    </w:p>
    <w:p w:rsidR="004E4EAD" w:rsidRDefault="00CE0962" w:rsidP="00CE096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4076700"/>
            <wp:effectExtent l="19050" t="0" r="0" b="0"/>
            <wp:docPr id="1" name="Obraz 1" descr="Wesołych Świąt Wielkanocnych | Polska Izba Motoryz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ych Świąt Wielkanocnych | Polska Izba Motoryzac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62" w:rsidRPr="00CE0962" w:rsidRDefault="00CE0962" w:rsidP="00CE0962">
      <w:pPr>
        <w:jc w:val="center"/>
        <w:rPr>
          <w:b/>
          <w:i/>
          <w:color w:val="00B050"/>
          <w:sz w:val="40"/>
          <w:szCs w:val="40"/>
        </w:rPr>
      </w:pPr>
      <w:r w:rsidRPr="00CE0962">
        <w:rPr>
          <w:b/>
          <w:i/>
          <w:color w:val="00B050"/>
          <w:sz w:val="40"/>
          <w:szCs w:val="40"/>
        </w:rPr>
        <w:t>Zdrowych i Spokojnych Świąt Wielkanocnych</w:t>
      </w:r>
    </w:p>
    <w:p w:rsidR="00CE0962" w:rsidRPr="00CE0962" w:rsidRDefault="00CE0962" w:rsidP="00CE0962">
      <w:pPr>
        <w:jc w:val="center"/>
        <w:rPr>
          <w:b/>
          <w:i/>
          <w:color w:val="00B050"/>
          <w:sz w:val="40"/>
          <w:szCs w:val="40"/>
        </w:rPr>
      </w:pPr>
      <w:r w:rsidRPr="00CE0962">
        <w:rPr>
          <w:b/>
          <w:i/>
          <w:color w:val="00B050"/>
          <w:sz w:val="40"/>
          <w:szCs w:val="40"/>
        </w:rPr>
        <w:t xml:space="preserve">Dużo zdrowia, błogosławieństwa Bożego na nadchodzące dni </w:t>
      </w:r>
    </w:p>
    <w:p w:rsidR="00CE0962" w:rsidRPr="00CE0962" w:rsidRDefault="00CE0962" w:rsidP="00CE0962">
      <w:pPr>
        <w:jc w:val="center"/>
        <w:rPr>
          <w:b/>
          <w:i/>
          <w:color w:val="00B050"/>
          <w:sz w:val="40"/>
          <w:szCs w:val="40"/>
        </w:rPr>
      </w:pPr>
      <w:r w:rsidRPr="00CE0962">
        <w:rPr>
          <w:b/>
          <w:i/>
          <w:color w:val="00B050"/>
          <w:sz w:val="40"/>
          <w:szCs w:val="40"/>
        </w:rPr>
        <w:t>życzą Pani Renia i Pani Marta</w:t>
      </w:r>
    </w:p>
    <w:sectPr w:rsidR="00CE0962" w:rsidRPr="00CE0962" w:rsidSect="00AB7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9"/>
    <w:rsid w:val="00430F5B"/>
    <w:rsid w:val="004E4EAD"/>
    <w:rsid w:val="006A1EF8"/>
    <w:rsid w:val="00A83F51"/>
    <w:rsid w:val="00AB7B79"/>
    <w:rsid w:val="00C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E431-7F4A-4B17-9BE5-F483B6C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7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B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ORzy6ojJ72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2020-04-10T07:46:00Z</dcterms:created>
  <dcterms:modified xsi:type="dcterms:W3CDTF">2020-04-10T07:46:00Z</dcterms:modified>
</cp:coreProperties>
</file>